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B6" w:rsidRPr="00871953" w:rsidRDefault="002401B6" w:rsidP="002401B6">
      <w:pPr>
        <w:jc w:val="center"/>
        <w:rPr>
          <w:sz w:val="28"/>
          <w:szCs w:val="28"/>
        </w:rPr>
      </w:pPr>
      <w:r w:rsidRPr="00871953">
        <w:rPr>
          <w:sz w:val="28"/>
          <w:szCs w:val="28"/>
        </w:rPr>
        <w:t>ZAPISNIK</w:t>
      </w:r>
    </w:p>
    <w:p w:rsidR="002401B6" w:rsidRPr="00871953" w:rsidRDefault="002401B6" w:rsidP="002401B6">
      <w:pPr>
        <w:jc w:val="center"/>
        <w:rPr>
          <w:sz w:val="28"/>
          <w:szCs w:val="28"/>
        </w:rPr>
      </w:pPr>
      <w:r w:rsidRPr="00871953">
        <w:rPr>
          <w:sz w:val="28"/>
          <w:szCs w:val="28"/>
        </w:rPr>
        <w:t>OBČNEGA ZBORA ČEBELARSKEGA DRUŠTVA PONIKVA - 2022</w:t>
      </w:r>
    </w:p>
    <w:p w:rsidR="002401B6" w:rsidRDefault="002401B6" w:rsidP="002401B6">
      <w:pPr>
        <w:jc w:val="both"/>
      </w:pPr>
      <w:r>
        <w:t>Občni zbor Čebelarskega društva Ponikva je bil dne 19.03.2022 ob 18.00 uri v prostorih Prostovoljnega gasilskega društva Ponikva. Prisotnih je bilo 21 članov, kar je 51,2 % članstva in udeležilo se je 6 povabljenih gostov, (župan Občine Šentjur g. Marko Diaci, , predsednik PGD Ponikva g. Franc Hrovatič, član UO LD Ponikva g. Branko Gajšek, predsednik TOD Ponikva g. Zlatko Zevnik in predsednik ČD Slivnica g. Mastnak, predsednik ČD Dramlje g. Jager). Ostali člani in povabljeni gostje so se opravičili.</w:t>
      </w:r>
    </w:p>
    <w:p w:rsidR="002401B6" w:rsidRDefault="002401B6" w:rsidP="002401B6">
      <w:pPr>
        <w:jc w:val="both"/>
      </w:pPr>
    </w:p>
    <w:p w:rsidR="002401B6" w:rsidRDefault="002401B6" w:rsidP="002401B6">
      <w:pPr>
        <w:jc w:val="both"/>
      </w:pPr>
      <w:r>
        <w:t>Ad1</w:t>
      </w:r>
    </w:p>
    <w:p w:rsidR="002401B6" w:rsidRDefault="002401B6" w:rsidP="002401B6">
      <w:pPr>
        <w:jc w:val="both"/>
      </w:pPr>
      <w:r>
        <w:t>Otvoritev in pozdrav je opravil predsednik ČD Ponikva g. Slavko Špur. Predlagani dnevni red je bil soglasno sprejet</w:t>
      </w:r>
    </w:p>
    <w:p w:rsidR="002401B6" w:rsidRDefault="002401B6" w:rsidP="002401B6">
      <w:pPr>
        <w:jc w:val="both"/>
      </w:pPr>
      <w:r>
        <w:t xml:space="preserve">Z minuto molka smo počastili spomin na preminulega člana g. Milana </w:t>
      </w:r>
      <w:proofErr w:type="spellStart"/>
      <w:r>
        <w:t>Plevčaka</w:t>
      </w:r>
      <w:proofErr w:type="spellEnd"/>
      <w:r>
        <w:t>.</w:t>
      </w:r>
    </w:p>
    <w:p w:rsidR="002401B6" w:rsidRDefault="002401B6" w:rsidP="002401B6">
      <w:pPr>
        <w:jc w:val="both"/>
      </w:pPr>
    </w:p>
    <w:p w:rsidR="002401B6" w:rsidRDefault="002401B6" w:rsidP="002401B6">
      <w:pPr>
        <w:jc w:val="both"/>
      </w:pPr>
      <w:r>
        <w:t>Ad2</w:t>
      </w:r>
    </w:p>
    <w:p w:rsidR="002401B6" w:rsidRDefault="002401B6" w:rsidP="002401B6">
      <w:pPr>
        <w:jc w:val="both"/>
      </w:pPr>
      <w:r>
        <w:t>Predsednik je predlagal naslednjo izvolitev delovnih organov ČD Ponikva. Za predsednika je predlagal g. Sl</w:t>
      </w:r>
      <w:r w:rsidR="00C95753">
        <w:t>avka Dobrajca in za dva člana go</w:t>
      </w:r>
      <w:r>
        <w:t xml:space="preserve">. Zdenko </w:t>
      </w:r>
      <w:proofErr w:type="spellStart"/>
      <w:r>
        <w:t>Kerš</w:t>
      </w:r>
      <w:proofErr w:type="spellEnd"/>
      <w:r>
        <w:t xml:space="preserve"> ter g. Jožeta Straška. Predlagani člani delovnih organov so bili soglasno potrjeni.</w:t>
      </w:r>
    </w:p>
    <w:p w:rsidR="002401B6" w:rsidRDefault="002401B6" w:rsidP="002401B6">
      <w:pPr>
        <w:jc w:val="both"/>
      </w:pPr>
    </w:p>
    <w:p w:rsidR="002401B6" w:rsidRDefault="002401B6" w:rsidP="002401B6">
      <w:pPr>
        <w:jc w:val="both"/>
      </w:pPr>
      <w:r>
        <w:t>Ad3</w:t>
      </w:r>
    </w:p>
    <w:p w:rsidR="002401B6" w:rsidRDefault="002401B6" w:rsidP="002401B6">
      <w:pPr>
        <w:jc w:val="both"/>
      </w:pPr>
      <w:r>
        <w:t xml:space="preserve">Predsednik ČD Ponikva g. Slavko Špur je na začetku poročila izpostavil dejstvo, da je lansko leto glede prireditev zaznamovala korona. </w:t>
      </w:r>
    </w:p>
    <w:p w:rsidR="002401B6" w:rsidRDefault="002401B6" w:rsidP="002401B6">
      <w:pPr>
        <w:jc w:val="both"/>
      </w:pPr>
      <w:r>
        <w:t xml:space="preserve">Izpostavil je dejstvo, da je bila najpomembnejša prireditev v lanskem letu sto letnica Čebelarskega društva Ponikva speljana po programu in na zelo visoki ravni. Poudaril je, da gre zahvala županu g. Marku Diaciju, ker je Občina Šentjur slavnost finančno podprla. Zahvala gre tudi vsem članom UO in članom ČD Ponikva, kakor tudi KS Ponikva in OŠBKP. Obenem pa je naslovil pobudo na Očino Šentjur </w:t>
      </w:r>
      <w:proofErr w:type="spellStart"/>
      <w:r>
        <w:t>doniranju</w:t>
      </w:r>
      <w:proofErr w:type="spellEnd"/>
      <w:r>
        <w:t xml:space="preserve"> in zasaditvi medovitih dreves v sami občini.</w:t>
      </w:r>
    </w:p>
    <w:p w:rsidR="002401B6" w:rsidRDefault="002401B6" w:rsidP="002401B6">
      <w:pPr>
        <w:jc w:val="both"/>
      </w:pPr>
      <w:r>
        <w:t xml:space="preserve">Nadaljeval je z dejstvom, da je bilo preteklo leto katastrofalno glede paš, že nekaj let zapored. S tem so čebelje družine obsojene na propad, ko se zmanjšujejo paše in se vrstijo napadi varoj. Apelira, da se poslužujemo </w:t>
      </w:r>
      <w:proofErr w:type="spellStart"/>
      <w:r>
        <w:t>apitehničnih</w:t>
      </w:r>
      <w:proofErr w:type="spellEnd"/>
      <w:r>
        <w:t xml:space="preserve"> ukrepov, uporabljamo naravna sredstva za zatiranje varoj, poudarek pa gre tudi selekciji matic in vzdrževanju močnih čebeljih družin.</w:t>
      </w:r>
    </w:p>
    <w:p w:rsidR="002401B6" w:rsidRDefault="002401B6" w:rsidP="002401B6">
      <w:pPr>
        <w:jc w:val="both"/>
      </w:pPr>
      <w:r>
        <w:t>Celotno poročilo je priloga tega zapisnika.</w:t>
      </w:r>
    </w:p>
    <w:p w:rsidR="002401B6" w:rsidRDefault="002401B6" w:rsidP="002401B6">
      <w:pPr>
        <w:jc w:val="both"/>
      </w:pPr>
    </w:p>
    <w:p w:rsidR="002401B6" w:rsidRDefault="002401B6" w:rsidP="002401B6">
      <w:pPr>
        <w:jc w:val="both"/>
      </w:pPr>
      <w:r>
        <w:t>Ad4</w:t>
      </w:r>
    </w:p>
    <w:p w:rsidR="002401B6" w:rsidRDefault="002401B6" w:rsidP="002401B6">
      <w:pPr>
        <w:jc w:val="both"/>
      </w:pPr>
      <w:r>
        <w:t>Poročilo o delu čebelarskega krožka na OŠBKP je podala ga. Lea Petek. Poudarila je, da trenutno glede korona situacije delajo trije krožkarji, ki se pripravljajo čebelarsko tekmovanje v maju.</w:t>
      </w:r>
    </w:p>
    <w:p w:rsidR="002401B6" w:rsidRDefault="002401B6" w:rsidP="002401B6">
      <w:pPr>
        <w:jc w:val="both"/>
      </w:pPr>
    </w:p>
    <w:p w:rsidR="002401B6" w:rsidRDefault="002401B6" w:rsidP="002401B6">
      <w:pPr>
        <w:jc w:val="both"/>
      </w:pPr>
      <w:r>
        <w:lastRenderedPageBreak/>
        <w:t>Ad5</w:t>
      </w:r>
    </w:p>
    <w:p w:rsidR="002401B6" w:rsidRDefault="002401B6" w:rsidP="002401B6">
      <w:pPr>
        <w:jc w:val="both"/>
      </w:pPr>
      <w:r>
        <w:t xml:space="preserve">Finančno poročilo je podala ga. Marjetka Centrih. Podala je informacijo o prihodkih in odhodkih ČD Ponikva v letu 2021. </w:t>
      </w:r>
    </w:p>
    <w:p w:rsidR="002401B6" w:rsidRDefault="002401B6" w:rsidP="002401B6">
      <w:pPr>
        <w:jc w:val="both"/>
      </w:pPr>
      <w:r>
        <w:t>Celotno finančno poročilo je priloga tega zapisnika.</w:t>
      </w:r>
    </w:p>
    <w:p w:rsidR="002401B6" w:rsidRDefault="002401B6" w:rsidP="002401B6">
      <w:pPr>
        <w:jc w:val="both"/>
      </w:pPr>
      <w:r>
        <w:t>Poročilo nadzornega odbora je podal g. Božo Petek. Izrazil je svoje zadovoljstvo, da so finance pregledne in vzorno vodene. Pri pregledu ni zaznal nepravilnosti.</w:t>
      </w:r>
    </w:p>
    <w:p w:rsidR="002401B6" w:rsidRDefault="002401B6" w:rsidP="002401B6">
      <w:pPr>
        <w:jc w:val="both"/>
      </w:pPr>
    </w:p>
    <w:p w:rsidR="002401B6" w:rsidRDefault="002401B6" w:rsidP="002401B6">
      <w:pPr>
        <w:jc w:val="both"/>
      </w:pPr>
      <w:r>
        <w:t>Ad6</w:t>
      </w:r>
    </w:p>
    <w:p w:rsidR="002401B6" w:rsidRDefault="002401B6" w:rsidP="002401B6">
      <w:pPr>
        <w:jc w:val="both"/>
      </w:pPr>
      <w:r>
        <w:t>Na podana poročila ni bilo pripomb in so bila soglasno sprejeta.</w:t>
      </w:r>
    </w:p>
    <w:p w:rsidR="002401B6" w:rsidRDefault="002401B6" w:rsidP="002401B6">
      <w:pPr>
        <w:jc w:val="both"/>
      </w:pPr>
      <w:r>
        <w:t>Ad7</w:t>
      </w:r>
    </w:p>
    <w:p w:rsidR="002401B6" w:rsidRDefault="002401B6" w:rsidP="002401B6">
      <w:pPr>
        <w:jc w:val="both"/>
      </w:pPr>
      <w:r>
        <w:t>Program dela za leto 2022 je podal predsednik ČD Ponikva g. Slavko Špur. Poleg vseh ostalih letnih dejavnostih je predsednik izpostavil dejstvo, da bi se predstavili na Martinovih dnevih 2022, ker so v letu 2021 odpadli.</w:t>
      </w:r>
    </w:p>
    <w:p w:rsidR="002401B6" w:rsidRDefault="002401B6" w:rsidP="002401B6">
      <w:pPr>
        <w:jc w:val="both"/>
      </w:pPr>
      <w:r>
        <w:t>Predsednik je še dodal, da se nabavi zaščitni plašč za praporščaka.</w:t>
      </w:r>
    </w:p>
    <w:p w:rsidR="002401B6" w:rsidRDefault="002401B6" w:rsidP="002401B6">
      <w:pPr>
        <w:jc w:val="both"/>
      </w:pPr>
      <w:r>
        <w:t>Celoten predlog programa dela za leto 2022 je priloga tega zapisnika.</w:t>
      </w:r>
    </w:p>
    <w:p w:rsidR="002401B6" w:rsidRDefault="002401B6" w:rsidP="002401B6">
      <w:pPr>
        <w:jc w:val="both"/>
      </w:pPr>
      <w:r>
        <w:t>Ad8</w:t>
      </w:r>
    </w:p>
    <w:p w:rsidR="002401B6" w:rsidRDefault="002401B6" w:rsidP="002401B6">
      <w:pPr>
        <w:jc w:val="both"/>
      </w:pPr>
      <w:r>
        <w:t>Predsednik OZ je povabil k besedi povabljene goste. Prvi je spregovoril župan g. Marko Diaci, nato pa predsednik KS Ponikva g. Jože Šibal, predsednik PGD Ponikva g. Franc Hrovatič, predsednik ČD Slivnica g. Mastnak, predsednik ČD Dramlje g. Jager, član UO LD Ponikva g. Branko Gajšek, predsednik TOD Ponikva g. Zlatko Zevnik in predsednik ČD Šmarje g. Albin Babnik.</w:t>
      </w:r>
    </w:p>
    <w:p w:rsidR="002401B6" w:rsidRDefault="002401B6" w:rsidP="002401B6">
      <w:pPr>
        <w:jc w:val="both"/>
      </w:pPr>
      <w:r>
        <w:t>Ad9</w:t>
      </w:r>
    </w:p>
    <w:p w:rsidR="002401B6" w:rsidRDefault="002401B6" w:rsidP="002401B6">
      <w:pPr>
        <w:jc w:val="both"/>
      </w:pPr>
      <w:r>
        <w:t>Predsednik se je zahvalil za udeležbo na OZ in za pomoč čebelarjem pri izvedbi posameznih dogodkov ter predsedniku PGD Ponikva za prostor za izvedbo OZ.</w:t>
      </w:r>
    </w:p>
    <w:p w:rsidR="002401B6" w:rsidRDefault="002401B6" w:rsidP="002401B6">
      <w:pPr>
        <w:jc w:val="both"/>
      </w:pPr>
      <w:r>
        <w:t>Izrazil je zaskrbljenost pri nabavah sladkorja za zimsko krmljenje kot tudi ostalega materiala v luči trenutnega stanja rasti cen na trgu.</w:t>
      </w:r>
    </w:p>
    <w:p w:rsidR="002401B6" w:rsidRDefault="00C95753" w:rsidP="002401B6">
      <w:pPr>
        <w:jc w:val="both"/>
      </w:pPr>
      <w:r>
        <w:t>Poudaril</w:t>
      </w:r>
      <w:bookmarkStart w:id="0" w:name="_GoBack"/>
      <w:bookmarkEnd w:id="0"/>
      <w:r>
        <w:t xml:space="preserve"> je</w:t>
      </w:r>
      <w:r w:rsidR="002401B6">
        <w:t>, da ne smemo pretiravati s cenami medu in priporoča pri tem zmernost. Obenem pa želi vsem čebelarjem medeno in uspešno čebelarsko leto 2022.</w:t>
      </w:r>
    </w:p>
    <w:p w:rsidR="002401B6" w:rsidRDefault="002401B6" w:rsidP="002401B6">
      <w:pPr>
        <w:jc w:val="both"/>
      </w:pPr>
    </w:p>
    <w:p w:rsidR="002401B6" w:rsidRDefault="002401B6" w:rsidP="002401B6">
      <w:pPr>
        <w:jc w:val="both"/>
      </w:pPr>
    </w:p>
    <w:p w:rsidR="002401B6" w:rsidRDefault="002401B6" w:rsidP="002401B6">
      <w:pPr>
        <w:ind w:firstLine="708"/>
        <w:jc w:val="both"/>
      </w:pPr>
      <w:r>
        <w:t>Zapisal:</w:t>
      </w:r>
      <w:r>
        <w:tab/>
      </w:r>
      <w:r>
        <w:tab/>
      </w:r>
      <w:r>
        <w:tab/>
      </w:r>
      <w:r>
        <w:tab/>
      </w:r>
      <w:r>
        <w:tab/>
      </w:r>
      <w:r>
        <w:tab/>
      </w:r>
      <w:r>
        <w:tab/>
      </w:r>
      <w:r>
        <w:tab/>
        <w:t>Predsednik ČD Ponikva</w:t>
      </w:r>
    </w:p>
    <w:p w:rsidR="002401B6" w:rsidRDefault="002401B6" w:rsidP="002401B6">
      <w:pPr>
        <w:jc w:val="both"/>
      </w:pPr>
      <w:r>
        <w:t xml:space="preserve">   Jože Šibal – tajnik</w:t>
      </w:r>
      <w:r>
        <w:tab/>
      </w:r>
      <w:r>
        <w:tab/>
      </w:r>
      <w:r>
        <w:tab/>
      </w:r>
      <w:r>
        <w:tab/>
      </w:r>
      <w:r>
        <w:tab/>
      </w:r>
      <w:r>
        <w:tab/>
      </w:r>
      <w:r>
        <w:tab/>
        <w:t xml:space="preserve">          Slavko Špur</w:t>
      </w:r>
    </w:p>
    <w:p w:rsidR="002401B6" w:rsidRDefault="002401B6" w:rsidP="002401B6">
      <w:pPr>
        <w:jc w:val="both"/>
      </w:pPr>
    </w:p>
    <w:p w:rsidR="006E666C" w:rsidRDefault="006E666C"/>
    <w:sectPr w:rsidR="006E6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B6"/>
    <w:rsid w:val="002401B6"/>
    <w:rsid w:val="006E666C"/>
    <w:rsid w:val="00C95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0360"/>
  <w15:chartTrackingRefBased/>
  <w15:docId w15:val="{4F168FA9-98EA-403F-B68B-F66CF575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01B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 Špur</dc:creator>
  <cp:keywords/>
  <dc:description/>
  <cp:lastModifiedBy>Slavko Špur</cp:lastModifiedBy>
  <cp:revision>2</cp:revision>
  <dcterms:created xsi:type="dcterms:W3CDTF">2022-03-31T18:00:00Z</dcterms:created>
  <dcterms:modified xsi:type="dcterms:W3CDTF">2022-04-01T16:30:00Z</dcterms:modified>
</cp:coreProperties>
</file>